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CFCFC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附件3：</w:t>
      </w:r>
    </w:p>
    <w:p>
      <w:pPr>
        <w:widowControl/>
        <w:shd w:val="clear" w:color="auto" w:fill="FCFCFC"/>
        <w:jc w:val="center"/>
        <w:rPr>
          <w:rFonts w:ascii="方正小标宋简体" w:hAnsi="ˎ̥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同意推荐报考登记表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84"/>
        <w:gridCol w:w="1157"/>
        <w:gridCol w:w="1063"/>
        <w:gridCol w:w="1560"/>
        <w:gridCol w:w="708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现工作单位及职务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报考职位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80" w:firstLineChars="100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或主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管部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门意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见</w:t>
            </w:r>
          </w:p>
        </w:tc>
        <w:tc>
          <w:tcPr>
            <w:tcW w:w="7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  <w:p>
            <w:pPr>
              <w:widowControl/>
              <w:spacing w:line="340" w:lineRule="exact"/>
              <w:ind w:right="100"/>
              <w:jc w:val="righ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right="100"/>
              <w:jc w:val="righ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组织人事部门意   见</w:t>
            </w:r>
          </w:p>
        </w:tc>
        <w:tc>
          <w:tcPr>
            <w:tcW w:w="7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年    月     日</w:t>
            </w:r>
          </w:p>
          <w:p>
            <w:pPr>
              <w:widowControl/>
              <w:spacing w:line="340" w:lineRule="exact"/>
              <w:ind w:right="100"/>
              <w:jc w:val="righ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right="100"/>
              <w:jc w:val="righ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240" w:firstLineChars="1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20" w:lineRule="exact"/>
        <w:jc w:val="left"/>
        <w:rPr>
          <w:rFonts w:ascii="Times New Roman" w:hAnsi="Times New Roman" w:eastAsia="楷体_GB2312" w:cs="Times New Roman"/>
          <w:kern w:val="0"/>
          <w:sz w:val="24"/>
        </w:rPr>
      </w:pPr>
      <w:r>
        <w:rPr>
          <w:rFonts w:ascii="Times New Roman" w:hAnsi="Times New Roman" w:eastAsia="楷体_GB2312" w:cs="Times New Roman"/>
          <w:kern w:val="0"/>
          <w:sz w:val="24"/>
        </w:rPr>
        <w:t>注：1.“单位或主管部门意见”栏，按干部管理权限，由所在单位或主管部门对表格内容进行审查，签署是否同意报考的意见，并加盖印章；</w:t>
      </w:r>
    </w:p>
    <w:p>
      <w:pPr>
        <w:widowControl/>
        <w:snapToGrid w:val="0"/>
        <w:spacing w:line="320" w:lineRule="exact"/>
        <w:ind w:firstLine="480"/>
        <w:jc w:val="left"/>
      </w:pPr>
      <w:r>
        <w:rPr>
          <w:rFonts w:ascii="Times New Roman" w:hAnsi="Times New Roman" w:eastAsia="楷体_GB2312" w:cs="Times New Roman"/>
          <w:kern w:val="0"/>
          <w:sz w:val="24"/>
        </w:rPr>
        <w:t>2.县〈市、区〉报考对象同意报考的证明应由县级组织人事</w:t>
      </w:r>
      <w:bookmarkStart w:id="0" w:name="_GoBack"/>
      <w:bookmarkEnd w:id="0"/>
      <w:r>
        <w:rPr>
          <w:rFonts w:ascii="Times New Roman" w:hAnsi="Times New Roman" w:eastAsia="楷体_GB2312" w:cs="Times New Roman"/>
          <w:kern w:val="0"/>
          <w:sz w:val="24"/>
        </w:rPr>
        <w:t>部门出具；市直单位报考对象同意报考的证明由所在单位出具，所在单位如有主管部门的，按干部管理权限由主管部门出具。</w:t>
      </w:r>
    </w:p>
    <w:sectPr>
      <w:footerReference r:id="rId3" w:type="default"/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E07C4"/>
    <w:rsid w:val="046E07C4"/>
    <w:rsid w:val="45D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3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234</Characters>
  <Lines>0</Lines>
  <Paragraphs>0</Paragraphs>
  <TotalTime>0</TotalTime>
  <ScaleCrop>false</ScaleCrop>
  <LinksUpToDate>false</LinksUpToDate>
  <CharactersWithSpaces>274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2022-09-23T10:35:00Z</dcterms:created>
  <dc:creator>Administrator</dc:creator>
  <cp:lastModifiedBy>Administrator</cp:lastModifiedBy>
  <dcterms:modified xsi:type="dcterms:W3CDTF">2022-09-23T10:42:53Z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278ED4D631164160B3103762E65A2450</vt:lpwstr>
  </property>
</Properties>
</file>